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2A" w:rsidRPr="00BC5FEC" w:rsidRDefault="004B1B7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C5FEC">
        <w:rPr>
          <w:rFonts w:asciiTheme="majorHAnsi" w:hAnsiTheme="majorHAnsi" w:cstheme="majorHAnsi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-81279</wp:posOffset>
            </wp:positionH>
            <wp:positionV relativeFrom="paragraph">
              <wp:posOffset>-329564</wp:posOffset>
            </wp:positionV>
            <wp:extent cx="6071870" cy="81089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1870" cy="810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212A" w:rsidRPr="00BC5FEC" w:rsidRDefault="00B9212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</w:p>
    <w:p w:rsidR="00B9212A" w:rsidRPr="00BC5FEC" w:rsidRDefault="004B1B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C5FEC">
        <w:rPr>
          <w:rFonts w:asciiTheme="majorHAnsi" w:hAnsiTheme="majorHAnsi" w:cstheme="majorHAnsi"/>
          <w:b/>
          <w:sz w:val="22"/>
          <w:szCs w:val="22"/>
        </w:rPr>
        <w:t xml:space="preserve">ПЛАН РАБОТЫ </w:t>
      </w:r>
      <w:r w:rsidRPr="00BC5FEC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КОМИТЕТА ПО </w:t>
      </w:r>
      <w:r w:rsidRPr="00BC5FEC">
        <w:rPr>
          <w:rFonts w:asciiTheme="majorHAnsi" w:hAnsiTheme="majorHAnsi" w:cstheme="majorHAnsi"/>
          <w:b/>
          <w:sz w:val="22"/>
          <w:szCs w:val="22"/>
        </w:rPr>
        <w:t>PR, РЕКЛАМЕ И ВНУТРЕННИМ КОММУНИКАЦИЯМ</w:t>
      </w:r>
    </w:p>
    <w:p w:rsidR="00B9212A" w:rsidRPr="00BC5FEC" w:rsidRDefault="004B1B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C5FEC">
        <w:rPr>
          <w:rFonts w:asciiTheme="majorHAnsi" w:hAnsiTheme="majorHAnsi" w:cstheme="majorHAnsi"/>
          <w:b/>
          <w:sz w:val="22"/>
          <w:szCs w:val="22"/>
        </w:rPr>
        <w:t>на 2020-2021 год</w:t>
      </w:r>
    </w:p>
    <w:p w:rsidR="00B9212A" w:rsidRPr="00BC5FEC" w:rsidRDefault="004B1B7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C5FEC">
        <w:rPr>
          <w:rFonts w:asciiTheme="majorHAnsi" w:hAnsiTheme="majorHAnsi" w:cstheme="majorHAnsi"/>
          <w:b/>
          <w:sz w:val="22"/>
          <w:szCs w:val="22"/>
        </w:rPr>
        <w:t xml:space="preserve">Cостав Комитета </w:t>
      </w:r>
    </w:p>
    <w:p w:rsidR="00B9212A" w:rsidRPr="00BC5FEC" w:rsidRDefault="004B1B7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C5FEC">
        <w:rPr>
          <w:rFonts w:asciiTheme="majorHAnsi" w:hAnsiTheme="majorHAnsi" w:cstheme="majorHAnsi"/>
          <w:sz w:val="22"/>
          <w:szCs w:val="22"/>
        </w:rPr>
        <w:t>Андрей Добрый - руководитель (АРСП)</w:t>
      </w:r>
    </w:p>
    <w:p w:rsidR="00B9212A" w:rsidRPr="00BC5FEC" w:rsidRDefault="004B1B7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C5FEC">
        <w:rPr>
          <w:rFonts w:asciiTheme="majorHAnsi" w:hAnsiTheme="majorHAnsi" w:cstheme="majorHAnsi"/>
          <w:sz w:val="22"/>
          <w:szCs w:val="22"/>
        </w:rPr>
        <w:t>Артемий Шурыгин (ГРМО)</w:t>
      </w:r>
    </w:p>
    <w:p w:rsidR="00B9212A" w:rsidRPr="00BC5FEC" w:rsidRDefault="004B1B7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C5FEC">
        <w:rPr>
          <w:rFonts w:asciiTheme="majorHAnsi" w:hAnsiTheme="majorHAnsi" w:cstheme="majorHAnsi"/>
          <w:sz w:val="22"/>
          <w:szCs w:val="22"/>
        </w:rPr>
        <w:t>Анастасия Позднякова (ГРЧ)</w:t>
      </w:r>
    </w:p>
    <w:p w:rsidR="00B9212A" w:rsidRPr="00BC5FEC" w:rsidRDefault="004B1B7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C5FEC">
        <w:rPr>
          <w:rFonts w:asciiTheme="majorHAnsi" w:hAnsiTheme="majorHAnsi" w:cstheme="majorHAnsi"/>
          <w:sz w:val="22"/>
          <w:szCs w:val="22"/>
        </w:rPr>
        <w:t>Александр Шарахов (ПГР)</w:t>
      </w:r>
    </w:p>
    <w:p w:rsidR="00B9212A" w:rsidRPr="00BC5FEC" w:rsidRDefault="00B9212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B9212A" w:rsidRPr="00BC5FEC" w:rsidRDefault="004B1B7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BC5FEC">
        <w:rPr>
          <w:rFonts w:asciiTheme="majorHAnsi" w:hAnsiTheme="majorHAnsi" w:cstheme="majorHAnsi"/>
          <w:b/>
          <w:color w:val="000000"/>
          <w:sz w:val="22"/>
          <w:szCs w:val="22"/>
        </w:rPr>
        <w:t>Регламент работы Комитета:</w:t>
      </w:r>
    </w:p>
    <w:p w:rsidR="00B9212A" w:rsidRPr="00BC5FEC" w:rsidRDefault="004B1B7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BC5FEC">
        <w:rPr>
          <w:rFonts w:asciiTheme="majorHAnsi" w:hAnsiTheme="majorHAnsi" w:cstheme="majorHAnsi"/>
          <w:sz w:val="22"/>
          <w:szCs w:val="22"/>
        </w:rPr>
        <w:t>Заседания  Комитета проводятся п</w:t>
      </w:r>
      <w:r w:rsidRPr="00BC5FEC">
        <w:rPr>
          <w:rFonts w:asciiTheme="majorHAnsi" w:hAnsiTheme="majorHAnsi" w:cstheme="majorHAnsi"/>
          <w:color w:val="000000"/>
          <w:sz w:val="22"/>
          <w:szCs w:val="22"/>
        </w:rPr>
        <w:t>о мере необходимости</w:t>
      </w:r>
      <w:r w:rsidR="00BC5FEC" w:rsidRPr="00BC5FEC">
        <w:rPr>
          <w:rFonts w:asciiTheme="majorHAnsi" w:hAnsiTheme="majorHAnsi" w:cstheme="majorHAnsi"/>
          <w:color w:val="000000"/>
          <w:sz w:val="22"/>
          <w:szCs w:val="22"/>
        </w:rPr>
        <w:t xml:space="preserve"> по плану 1 раз в 3 недели</w:t>
      </w:r>
      <w:r w:rsidRPr="00BC5FEC">
        <w:rPr>
          <w:rFonts w:asciiTheme="majorHAnsi" w:hAnsiTheme="majorHAnsi" w:cstheme="majorHAnsi"/>
          <w:color w:val="000000"/>
          <w:sz w:val="22"/>
          <w:szCs w:val="22"/>
        </w:rPr>
        <w:t>, но не менее 1 раза в 2 месяца</w:t>
      </w:r>
      <w:r w:rsidR="00BC5FEC" w:rsidRPr="00BC5FEC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:rsidR="00B9212A" w:rsidRPr="00BC5FEC" w:rsidRDefault="00B9212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B9212A" w:rsidRPr="00BC5FEC" w:rsidRDefault="004B1B7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0000"/>
        </w:rPr>
      </w:pPr>
      <w:r w:rsidRPr="00BC5FEC">
        <w:rPr>
          <w:rFonts w:asciiTheme="majorHAnsi" w:hAnsiTheme="majorHAnsi" w:cstheme="majorHAnsi"/>
          <w:b/>
          <w:sz w:val="22"/>
          <w:szCs w:val="22"/>
        </w:rPr>
        <w:t>Цели Комитета:</w:t>
      </w:r>
    </w:p>
    <w:p w:rsidR="00B9212A" w:rsidRPr="00BC5FEC" w:rsidRDefault="004B1B7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0000"/>
        </w:rPr>
      </w:pPr>
      <w:r w:rsidRPr="00BC5FEC">
        <w:rPr>
          <w:rFonts w:asciiTheme="majorHAnsi" w:hAnsiTheme="majorHAnsi" w:cstheme="majorHAnsi"/>
          <w:sz w:val="22"/>
          <w:szCs w:val="22"/>
        </w:rPr>
        <w:t>Комитет по PR, рекламе и внутренним коммуникациям - структурное подразделение Российской Гильдии Риэлторов (далее - РГР), ставящее своей целью позиционирование РГР на федеральном уровне как сильного профессионального объединения на рынке недвижимости и выс</w:t>
      </w:r>
      <w:r w:rsidRPr="00BC5FEC">
        <w:rPr>
          <w:rFonts w:asciiTheme="majorHAnsi" w:hAnsiTheme="majorHAnsi" w:cstheme="majorHAnsi"/>
          <w:sz w:val="22"/>
          <w:szCs w:val="22"/>
        </w:rPr>
        <w:t>траивание эффективных коммуникаций между членами.</w:t>
      </w:r>
    </w:p>
    <w:p w:rsidR="00B9212A" w:rsidRPr="00BC5FEC" w:rsidRDefault="00B9212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0000"/>
        </w:rPr>
      </w:pPr>
    </w:p>
    <w:p w:rsidR="00B9212A" w:rsidRPr="00BC5FEC" w:rsidRDefault="004B1B7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0000"/>
        </w:rPr>
      </w:pPr>
      <w:r w:rsidRPr="00BC5FEC">
        <w:rPr>
          <w:rFonts w:asciiTheme="majorHAnsi" w:hAnsiTheme="majorHAnsi" w:cstheme="majorHAnsi"/>
          <w:b/>
          <w:sz w:val="22"/>
          <w:szCs w:val="22"/>
        </w:rPr>
        <w:t>Задачи Комитета:</w:t>
      </w:r>
    </w:p>
    <w:p w:rsidR="00B9212A" w:rsidRPr="00BC5FEC" w:rsidRDefault="004B1B7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C5FEC">
        <w:rPr>
          <w:rFonts w:asciiTheme="majorHAnsi" w:hAnsiTheme="majorHAnsi" w:cstheme="majorHAnsi"/>
          <w:sz w:val="22"/>
          <w:szCs w:val="22"/>
        </w:rPr>
        <w:t xml:space="preserve">- </w:t>
      </w:r>
      <w:r w:rsidR="00BC5FEC">
        <w:rPr>
          <w:rFonts w:asciiTheme="majorHAnsi" w:hAnsiTheme="majorHAnsi" w:cstheme="majorHAnsi"/>
          <w:sz w:val="22"/>
          <w:szCs w:val="22"/>
        </w:rPr>
        <w:t>И</w:t>
      </w:r>
      <w:r w:rsidRPr="00BC5FEC">
        <w:rPr>
          <w:rFonts w:asciiTheme="majorHAnsi" w:hAnsiTheme="majorHAnsi" w:cstheme="majorHAnsi"/>
          <w:sz w:val="22"/>
          <w:szCs w:val="22"/>
        </w:rPr>
        <w:t>зучение, анализ и обобщение успешного опыта PR-деяте</w:t>
      </w:r>
      <w:r w:rsidR="00BC5FEC">
        <w:rPr>
          <w:rFonts w:asciiTheme="majorHAnsi" w:hAnsiTheme="majorHAnsi" w:cstheme="majorHAnsi"/>
          <w:sz w:val="22"/>
          <w:szCs w:val="22"/>
        </w:rPr>
        <w:t>льности региональных ассоциаций .</w:t>
      </w:r>
    </w:p>
    <w:p w:rsidR="00BC5FEC" w:rsidRPr="00BC5FEC" w:rsidRDefault="00BC5FEC" w:rsidP="00BC5FEC">
      <w:pPr>
        <w:rPr>
          <w:rFonts w:asciiTheme="majorHAnsi" w:hAnsiTheme="majorHAnsi" w:cstheme="majorHAnsi"/>
          <w:sz w:val="22"/>
          <w:szCs w:val="22"/>
        </w:rPr>
      </w:pPr>
      <w:r w:rsidRPr="00BC5FEC">
        <w:rPr>
          <w:rFonts w:asciiTheme="majorHAnsi" w:hAnsiTheme="majorHAnsi" w:cstheme="majorHAnsi"/>
          <w:sz w:val="22"/>
          <w:szCs w:val="22"/>
        </w:rPr>
        <w:t xml:space="preserve">- Взаимодействие с другими Комитетами и формирование структуры баз (телефоны, емейлы, аккаунты соц. сетей). Сбор информации, её структуризация, выбор каналов (механизмов) донесения и её распространение внутри членов РГР по направлениям деятельности комитетов; </w:t>
      </w:r>
    </w:p>
    <w:p w:rsidR="00BC5FEC" w:rsidRPr="00BC5FEC" w:rsidRDefault="00BC5FE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C5FEC">
        <w:rPr>
          <w:rFonts w:asciiTheme="majorHAnsi" w:hAnsiTheme="majorHAnsi" w:cstheme="majorHAnsi"/>
          <w:sz w:val="22"/>
          <w:szCs w:val="22"/>
        </w:rPr>
        <w:t>- Формирование критичных доработок к сайтам РГР</w:t>
      </w:r>
    </w:p>
    <w:p w:rsidR="00BC5FEC" w:rsidRPr="00BC5FEC" w:rsidRDefault="00BC5FE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C5FEC">
        <w:rPr>
          <w:rFonts w:asciiTheme="majorHAnsi" w:hAnsiTheme="majorHAnsi" w:cstheme="majorHAnsi"/>
          <w:sz w:val="22"/>
          <w:szCs w:val="22"/>
        </w:rPr>
        <w:t>- Формирование доработок и заданий к каталогу преференций от партнеров РГР с поиском по направлениям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:rsidR="00BC5FEC" w:rsidRPr="00BC5FEC" w:rsidRDefault="00BC5FE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C5FEC">
        <w:rPr>
          <w:rFonts w:asciiTheme="majorHAnsi" w:hAnsiTheme="majorHAnsi" w:cstheme="majorHAnsi"/>
          <w:sz w:val="22"/>
          <w:szCs w:val="22"/>
        </w:rPr>
        <w:t xml:space="preserve">- </w:t>
      </w:r>
      <w:r>
        <w:rPr>
          <w:rFonts w:asciiTheme="majorHAnsi" w:hAnsiTheme="majorHAnsi" w:cstheme="majorHAnsi"/>
          <w:sz w:val="22"/>
          <w:szCs w:val="22"/>
        </w:rPr>
        <w:t>Ц</w:t>
      </w:r>
      <w:r w:rsidRPr="00BC5FEC">
        <w:rPr>
          <w:rFonts w:asciiTheme="majorHAnsi" w:hAnsiTheme="majorHAnsi" w:cstheme="majorHAnsi"/>
          <w:sz w:val="22"/>
          <w:szCs w:val="22"/>
        </w:rPr>
        <w:t>ентра</w:t>
      </w:r>
      <w:r>
        <w:rPr>
          <w:rFonts w:asciiTheme="majorHAnsi" w:hAnsiTheme="majorHAnsi" w:cstheme="majorHAnsi"/>
          <w:sz w:val="22"/>
          <w:szCs w:val="22"/>
        </w:rPr>
        <w:t xml:space="preserve">лизованное взаимодействие со СМИ. </w:t>
      </w:r>
    </w:p>
    <w:p w:rsidR="00BC5FEC" w:rsidRPr="00BC5FEC" w:rsidRDefault="00BC5FE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C5FEC">
        <w:rPr>
          <w:rFonts w:asciiTheme="majorHAnsi" w:hAnsiTheme="majorHAnsi" w:cstheme="majorHAnsi"/>
          <w:sz w:val="22"/>
          <w:szCs w:val="22"/>
        </w:rPr>
        <w:t xml:space="preserve">- </w:t>
      </w:r>
      <w:r>
        <w:rPr>
          <w:rFonts w:asciiTheme="majorHAnsi" w:hAnsiTheme="majorHAnsi" w:cstheme="majorHAnsi"/>
          <w:sz w:val="22"/>
          <w:szCs w:val="22"/>
        </w:rPr>
        <w:t>П</w:t>
      </w:r>
      <w:r w:rsidRPr="00BC5FEC">
        <w:rPr>
          <w:rFonts w:asciiTheme="majorHAnsi" w:hAnsiTheme="majorHAnsi" w:cstheme="majorHAnsi"/>
          <w:sz w:val="22"/>
          <w:szCs w:val="22"/>
        </w:rPr>
        <w:t>омощь комитету по партнерствам по взаимодействию с агрегаторами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:rsidR="00B9212A" w:rsidRPr="00BC5FEC" w:rsidRDefault="00BC5FE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C5FEC">
        <w:rPr>
          <w:rFonts w:asciiTheme="majorHAnsi" w:hAnsiTheme="majorHAnsi" w:cstheme="majorHAnsi"/>
          <w:sz w:val="22"/>
          <w:szCs w:val="22"/>
        </w:rPr>
        <w:t xml:space="preserve">- </w:t>
      </w:r>
      <w:r>
        <w:rPr>
          <w:rFonts w:asciiTheme="majorHAnsi" w:hAnsiTheme="majorHAnsi" w:cstheme="majorHAnsi"/>
          <w:sz w:val="22"/>
          <w:szCs w:val="22"/>
        </w:rPr>
        <w:t>Р</w:t>
      </w:r>
      <w:r w:rsidRPr="00BC5FEC">
        <w:rPr>
          <w:rFonts w:asciiTheme="majorHAnsi" w:hAnsiTheme="majorHAnsi" w:cstheme="majorHAnsi"/>
          <w:sz w:val="22"/>
          <w:szCs w:val="22"/>
        </w:rPr>
        <w:t>азработка предложений по централизованному продвижению реестра РГР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:rsidR="00B9212A" w:rsidRPr="00BC5FEC" w:rsidRDefault="00B9212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0000"/>
        </w:rPr>
      </w:pPr>
    </w:p>
    <w:p w:rsidR="00B9212A" w:rsidRPr="00BC5FEC" w:rsidRDefault="00B921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</w:p>
    <w:p w:rsidR="00B9212A" w:rsidRPr="00BC5FEC" w:rsidRDefault="004B1B7D">
      <w:pPr>
        <w:pStyle w:val="normal"/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BC5FEC">
        <w:rPr>
          <w:rFonts w:asciiTheme="majorHAnsi" w:hAnsiTheme="majorHAnsi" w:cstheme="majorHAnsi"/>
          <w:b/>
          <w:color w:val="000000"/>
          <w:sz w:val="24"/>
          <w:szCs w:val="24"/>
        </w:rPr>
        <w:t>ПЛАН-ФАКТ НА 20</w:t>
      </w:r>
      <w:r w:rsidRPr="00BC5FEC">
        <w:rPr>
          <w:rFonts w:asciiTheme="majorHAnsi" w:hAnsiTheme="majorHAnsi" w:cstheme="majorHAnsi"/>
          <w:b/>
          <w:sz w:val="24"/>
          <w:szCs w:val="24"/>
        </w:rPr>
        <w:t>20</w:t>
      </w:r>
      <w:r w:rsidRPr="00BC5FEC">
        <w:rPr>
          <w:rFonts w:asciiTheme="majorHAnsi" w:hAnsiTheme="majorHAnsi" w:cstheme="majorHAnsi"/>
          <w:b/>
          <w:color w:val="000000"/>
          <w:sz w:val="24"/>
          <w:szCs w:val="24"/>
        </w:rPr>
        <w:t>-</w:t>
      </w:r>
      <w:r w:rsidRPr="00BC5FEC">
        <w:rPr>
          <w:rFonts w:asciiTheme="majorHAnsi" w:hAnsiTheme="majorHAnsi" w:cstheme="majorHAnsi"/>
          <w:b/>
          <w:sz w:val="24"/>
          <w:szCs w:val="24"/>
        </w:rPr>
        <w:t xml:space="preserve">2021 </w:t>
      </w:r>
      <w:r w:rsidRPr="00BC5FEC">
        <w:rPr>
          <w:rFonts w:asciiTheme="majorHAnsi" w:hAnsiTheme="majorHAnsi" w:cstheme="majorHAnsi"/>
          <w:b/>
          <w:color w:val="000000"/>
          <w:sz w:val="24"/>
          <w:szCs w:val="24"/>
        </w:rPr>
        <w:t>ГОД</w:t>
      </w:r>
    </w:p>
    <w:p w:rsidR="00B9212A" w:rsidRPr="00BC5FEC" w:rsidRDefault="00B9212A">
      <w:pPr>
        <w:pStyle w:val="normal"/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5"/>
        <w:tblW w:w="100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05"/>
        <w:gridCol w:w="3900"/>
        <w:gridCol w:w="1884"/>
        <w:gridCol w:w="2946"/>
      </w:tblGrid>
      <w:tr w:rsidR="00B9212A" w:rsidRPr="00BC5FEC" w:rsidTr="00FF488D">
        <w:trPr>
          <w:trHeight w:val="420"/>
        </w:trPr>
        <w:tc>
          <w:tcPr>
            <w:tcW w:w="1305" w:type="dxa"/>
            <w:vAlign w:val="center"/>
          </w:tcPr>
          <w:p w:rsidR="00B9212A" w:rsidRPr="00BC5FEC" w:rsidRDefault="004B1B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C5FEC">
              <w:rPr>
                <w:rFonts w:asciiTheme="majorHAnsi" w:hAnsiTheme="majorHAnsi" w:cstheme="majorHAnsi"/>
                <w:b/>
                <w:color w:val="000000"/>
              </w:rPr>
              <w:t>МЕСЯЦ/СРОКИ</w:t>
            </w:r>
          </w:p>
        </w:tc>
        <w:tc>
          <w:tcPr>
            <w:tcW w:w="3900" w:type="dxa"/>
            <w:vAlign w:val="center"/>
          </w:tcPr>
          <w:p w:rsidR="00B9212A" w:rsidRPr="00BC5FEC" w:rsidRDefault="004B1B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C5FEC">
              <w:rPr>
                <w:rFonts w:asciiTheme="majorHAnsi" w:hAnsiTheme="majorHAnsi" w:cstheme="majorHAnsi"/>
                <w:b/>
                <w:color w:val="000000"/>
              </w:rPr>
              <w:t>МЕРОПРИЯТИЕ</w:t>
            </w:r>
          </w:p>
        </w:tc>
        <w:tc>
          <w:tcPr>
            <w:tcW w:w="1884" w:type="dxa"/>
            <w:vAlign w:val="center"/>
          </w:tcPr>
          <w:p w:rsidR="00B9212A" w:rsidRPr="00BC5FEC" w:rsidRDefault="004B1B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C5FEC">
              <w:rPr>
                <w:rFonts w:asciiTheme="majorHAnsi" w:hAnsiTheme="majorHAnsi" w:cstheme="majorHAnsi"/>
                <w:b/>
                <w:color w:val="000000"/>
              </w:rPr>
              <w:t>ОТВЕТСТВЕННЫЙ</w:t>
            </w:r>
          </w:p>
        </w:tc>
        <w:tc>
          <w:tcPr>
            <w:tcW w:w="2946" w:type="dxa"/>
            <w:vAlign w:val="center"/>
          </w:tcPr>
          <w:p w:rsidR="00B9212A" w:rsidRPr="00BC5FEC" w:rsidRDefault="004B1B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C5FEC">
              <w:rPr>
                <w:rFonts w:asciiTheme="majorHAnsi" w:hAnsiTheme="majorHAnsi" w:cstheme="majorHAnsi"/>
                <w:b/>
                <w:color w:val="000000"/>
              </w:rPr>
              <w:t>КОММЕНТАРИЙ</w:t>
            </w:r>
          </w:p>
        </w:tc>
      </w:tr>
      <w:tr w:rsidR="00B9212A" w:rsidRPr="00BC5FEC" w:rsidTr="00FF488D">
        <w:tc>
          <w:tcPr>
            <w:tcW w:w="1305" w:type="dxa"/>
          </w:tcPr>
          <w:p w:rsidR="00B9212A" w:rsidRPr="00BC5FEC" w:rsidRDefault="004B1B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  <w:color w:val="000000"/>
              </w:rPr>
            </w:pPr>
            <w:r w:rsidRPr="00BC5FEC">
              <w:rPr>
                <w:rFonts w:asciiTheme="majorHAnsi" w:eastAsia="Cambria" w:hAnsiTheme="majorHAnsi" w:cstheme="majorHAnsi"/>
              </w:rPr>
              <w:t>Октябрь-ноябрь 2020</w:t>
            </w:r>
          </w:p>
        </w:tc>
        <w:tc>
          <w:tcPr>
            <w:tcW w:w="3900" w:type="dxa"/>
          </w:tcPr>
          <w:p w:rsidR="00B9212A" w:rsidRPr="00BC5FEC" w:rsidRDefault="004B1B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</w:rPr>
            </w:pPr>
            <w:r w:rsidRPr="00BC5FEC">
              <w:rPr>
                <w:rFonts w:asciiTheme="majorHAnsi" w:eastAsia="Cambria" w:hAnsiTheme="majorHAnsi" w:cstheme="majorHAnsi"/>
                <w:color w:val="000000"/>
              </w:rPr>
              <w:t xml:space="preserve">Формирование состава Комитета, его утверждение,  определение </w:t>
            </w:r>
            <w:r w:rsidRPr="00BC5FEC">
              <w:rPr>
                <w:rFonts w:asciiTheme="majorHAnsi" w:eastAsia="Cambria" w:hAnsiTheme="majorHAnsi" w:cstheme="majorHAnsi"/>
              </w:rPr>
              <w:t>направлений работы Комитета и закрепление ответственных по направлениями работы. Разработка Плана работы на 2020-2021</w:t>
            </w:r>
          </w:p>
        </w:tc>
        <w:tc>
          <w:tcPr>
            <w:tcW w:w="1884" w:type="dxa"/>
          </w:tcPr>
          <w:p w:rsidR="00B9212A" w:rsidRPr="00BC5FEC" w:rsidRDefault="004B1B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</w:rPr>
            </w:pPr>
            <w:r w:rsidRPr="00BC5FEC">
              <w:rPr>
                <w:rFonts w:asciiTheme="majorHAnsi" w:eastAsia="Cambria" w:hAnsiTheme="majorHAnsi" w:cstheme="majorHAnsi"/>
              </w:rPr>
              <w:t>Добрый А.</w:t>
            </w:r>
          </w:p>
        </w:tc>
        <w:tc>
          <w:tcPr>
            <w:tcW w:w="2946" w:type="dxa"/>
          </w:tcPr>
          <w:p w:rsidR="00B9212A" w:rsidRPr="00BC5FEC" w:rsidRDefault="004B1B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</w:rPr>
            </w:pPr>
            <w:r w:rsidRPr="00BC5FEC">
              <w:rPr>
                <w:rFonts w:asciiTheme="majorHAnsi" w:eastAsia="Cambria" w:hAnsiTheme="majorHAnsi" w:cstheme="majorHAnsi"/>
              </w:rPr>
              <w:t>Проведено</w:t>
            </w:r>
          </w:p>
        </w:tc>
      </w:tr>
      <w:tr w:rsidR="00B9212A" w:rsidRPr="00BC5FEC" w:rsidTr="00FF488D">
        <w:trPr>
          <w:trHeight w:val="990"/>
        </w:trPr>
        <w:tc>
          <w:tcPr>
            <w:tcW w:w="1305" w:type="dxa"/>
          </w:tcPr>
          <w:p w:rsidR="00B9212A" w:rsidRPr="00BC5FEC" w:rsidRDefault="004B1B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</w:rPr>
            </w:pPr>
            <w:r w:rsidRPr="00BC5FEC">
              <w:rPr>
                <w:rFonts w:asciiTheme="majorHAnsi" w:eastAsia="Cambria" w:hAnsiTheme="majorHAnsi" w:cstheme="majorHAnsi"/>
              </w:rPr>
              <w:lastRenderedPageBreak/>
              <w:t>Ноябрь 2020</w:t>
            </w:r>
          </w:p>
        </w:tc>
        <w:tc>
          <w:tcPr>
            <w:tcW w:w="3900" w:type="dxa"/>
          </w:tcPr>
          <w:p w:rsidR="00B9212A" w:rsidRPr="00BC5FEC" w:rsidRDefault="004B1B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</w:rPr>
            </w:pPr>
            <w:r w:rsidRPr="00BC5FEC">
              <w:rPr>
                <w:rFonts w:asciiTheme="majorHAnsi" w:eastAsia="Cambria" w:hAnsiTheme="majorHAnsi" w:cstheme="majorHAnsi"/>
              </w:rPr>
              <w:t>Заседание Комитета совместно с исполнительной дирекцией РГР.  Аудит текущего состояния PR-деятельности в РГР.</w:t>
            </w:r>
          </w:p>
        </w:tc>
        <w:tc>
          <w:tcPr>
            <w:tcW w:w="1884" w:type="dxa"/>
          </w:tcPr>
          <w:p w:rsidR="00B9212A" w:rsidRPr="00BC5FEC" w:rsidRDefault="004B1B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</w:rPr>
            </w:pPr>
            <w:r w:rsidRPr="00BC5FEC">
              <w:rPr>
                <w:rFonts w:asciiTheme="majorHAnsi" w:eastAsia="Cambria" w:hAnsiTheme="majorHAnsi" w:cstheme="majorHAnsi"/>
                <w:color w:val="000000"/>
              </w:rPr>
              <w:t>Все члены Комитета</w:t>
            </w:r>
          </w:p>
        </w:tc>
        <w:tc>
          <w:tcPr>
            <w:tcW w:w="2946" w:type="dxa"/>
          </w:tcPr>
          <w:p w:rsidR="00B9212A" w:rsidRPr="00BC5FEC" w:rsidRDefault="004B1B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</w:rPr>
            </w:pPr>
            <w:r w:rsidRPr="00BC5FEC">
              <w:rPr>
                <w:rFonts w:asciiTheme="majorHAnsi" w:eastAsia="Cambria" w:hAnsiTheme="majorHAnsi" w:cstheme="majorHAnsi"/>
              </w:rPr>
              <w:t>Проведено</w:t>
            </w:r>
          </w:p>
        </w:tc>
      </w:tr>
      <w:tr w:rsidR="00B9212A" w:rsidRPr="00BC5FEC" w:rsidTr="00FF488D">
        <w:trPr>
          <w:trHeight w:val="990"/>
        </w:trPr>
        <w:tc>
          <w:tcPr>
            <w:tcW w:w="1305" w:type="dxa"/>
          </w:tcPr>
          <w:p w:rsidR="00B9212A" w:rsidRPr="00BC5FEC" w:rsidRDefault="004B1B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  <w:color w:val="000000"/>
              </w:rPr>
            </w:pPr>
            <w:r w:rsidRPr="00BC5FEC">
              <w:rPr>
                <w:rFonts w:asciiTheme="majorHAnsi" w:eastAsia="Cambria" w:hAnsiTheme="majorHAnsi" w:cstheme="majorHAnsi"/>
              </w:rPr>
              <w:t>Декабрь 2020</w:t>
            </w:r>
          </w:p>
        </w:tc>
        <w:tc>
          <w:tcPr>
            <w:tcW w:w="3900" w:type="dxa"/>
          </w:tcPr>
          <w:p w:rsidR="00B9212A" w:rsidRPr="00BC5FEC" w:rsidRDefault="004B1B7D">
            <w:pPr>
              <w:pStyle w:val="normal"/>
              <w:rPr>
                <w:rFonts w:asciiTheme="majorHAnsi" w:eastAsia="Cambria" w:hAnsiTheme="majorHAnsi" w:cstheme="majorHAnsi"/>
                <w:color w:val="000000"/>
              </w:rPr>
            </w:pPr>
            <w:r w:rsidRPr="00BC5FEC">
              <w:rPr>
                <w:rFonts w:asciiTheme="majorHAnsi" w:eastAsia="Cambria" w:hAnsiTheme="majorHAnsi" w:cstheme="majorHAnsi"/>
              </w:rPr>
              <w:t>Заседание Комитета  с приглашением руководителя Комитета по аналитике Э.Д.Епишиной  Аудит текущего состояния аналитической деятельности и возможности для PR.</w:t>
            </w:r>
          </w:p>
        </w:tc>
        <w:tc>
          <w:tcPr>
            <w:tcW w:w="1884" w:type="dxa"/>
          </w:tcPr>
          <w:p w:rsidR="00B9212A" w:rsidRPr="00BC5FEC" w:rsidRDefault="004B1B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</w:rPr>
            </w:pPr>
            <w:r w:rsidRPr="00BC5FEC">
              <w:rPr>
                <w:rFonts w:asciiTheme="majorHAnsi" w:eastAsia="Cambria" w:hAnsiTheme="majorHAnsi" w:cstheme="majorHAnsi"/>
              </w:rPr>
              <w:t>Добрый А.</w:t>
            </w:r>
          </w:p>
        </w:tc>
        <w:tc>
          <w:tcPr>
            <w:tcW w:w="2946" w:type="dxa"/>
          </w:tcPr>
          <w:p w:rsidR="00B9212A" w:rsidRPr="00BC5FEC" w:rsidRDefault="004B1B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</w:rPr>
            </w:pPr>
            <w:r w:rsidRPr="00BC5FEC">
              <w:rPr>
                <w:rFonts w:asciiTheme="majorHAnsi" w:eastAsia="Cambria" w:hAnsiTheme="majorHAnsi" w:cstheme="majorHAnsi"/>
              </w:rPr>
              <w:t>Проведено</w:t>
            </w:r>
          </w:p>
        </w:tc>
      </w:tr>
      <w:tr w:rsidR="00B9212A" w:rsidRPr="00BC5FEC" w:rsidTr="00FF488D">
        <w:trPr>
          <w:trHeight w:val="540"/>
        </w:trPr>
        <w:tc>
          <w:tcPr>
            <w:tcW w:w="1305" w:type="dxa"/>
          </w:tcPr>
          <w:p w:rsidR="00B9212A" w:rsidRPr="00BC5FEC" w:rsidRDefault="004B1B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</w:rPr>
            </w:pPr>
            <w:r w:rsidRPr="00BC5FEC">
              <w:rPr>
                <w:rFonts w:asciiTheme="majorHAnsi" w:eastAsia="Cambria" w:hAnsiTheme="majorHAnsi" w:cstheme="majorHAnsi"/>
              </w:rPr>
              <w:t>Декабрь 2020</w:t>
            </w:r>
          </w:p>
        </w:tc>
        <w:tc>
          <w:tcPr>
            <w:tcW w:w="3900" w:type="dxa"/>
          </w:tcPr>
          <w:p w:rsidR="00B9212A" w:rsidRPr="00BC5FEC" w:rsidRDefault="004B1B7D">
            <w:pPr>
              <w:pStyle w:val="normal"/>
              <w:rPr>
                <w:rFonts w:asciiTheme="majorHAnsi" w:eastAsia="Cambria" w:hAnsiTheme="majorHAnsi" w:cstheme="majorHAnsi"/>
                <w:b/>
              </w:rPr>
            </w:pPr>
            <w:r w:rsidRPr="00BC5FEC">
              <w:rPr>
                <w:rFonts w:asciiTheme="majorHAnsi" w:eastAsia="Cambria" w:hAnsiTheme="majorHAnsi" w:cstheme="majorHAnsi"/>
              </w:rPr>
              <w:t>Заседание Комитета  с приглашением вице-президента РГР А.А. Хромова. Реестр как инструмент PR</w:t>
            </w:r>
            <w:r w:rsidR="00BC5FEC">
              <w:rPr>
                <w:rFonts w:asciiTheme="majorHAnsi" w:eastAsia="Cambria" w:hAnsiTheme="majorHAnsi" w:cstheme="majorHAnsi"/>
              </w:rPr>
              <w:t xml:space="preserve">. </w:t>
            </w:r>
          </w:p>
        </w:tc>
        <w:tc>
          <w:tcPr>
            <w:tcW w:w="1884" w:type="dxa"/>
          </w:tcPr>
          <w:p w:rsidR="00B9212A" w:rsidRPr="00BC5FEC" w:rsidRDefault="004B1B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</w:rPr>
            </w:pPr>
            <w:r w:rsidRPr="00BC5FEC">
              <w:rPr>
                <w:rFonts w:asciiTheme="majorHAnsi" w:eastAsia="Cambria" w:hAnsiTheme="majorHAnsi" w:cstheme="majorHAnsi"/>
              </w:rPr>
              <w:t>Добрый А..</w:t>
            </w:r>
          </w:p>
        </w:tc>
        <w:tc>
          <w:tcPr>
            <w:tcW w:w="2946" w:type="dxa"/>
          </w:tcPr>
          <w:p w:rsidR="00B9212A" w:rsidRPr="00BC5FEC" w:rsidRDefault="00BC5F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</w:rPr>
            </w:pPr>
            <w:r>
              <w:rPr>
                <w:rFonts w:asciiTheme="majorHAnsi" w:eastAsia="Cambria" w:hAnsiTheme="majorHAnsi" w:cstheme="majorHAnsi"/>
                <w:color w:val="000000"/>
              </w:rPr>
              <w:t>Запланировано на 21.0</w:t>
            </w:r>
          </w:p>
        </w:tc>
      </w:tr>
      <w:tr w:rsidR="00BC5FEC" w:rsidRPr="00BC5FEC" w:rsidTr="00FF488D">
        <w:tc>
          <w:tcPr>
            <w:tcW w:w="1305" w:type="dxa"/>
          </w:tcPr>
          <w:p w:rsidR="00BC5FEC" w:rsidRPr="00BC5FEC" w:rsidRDefault="00BC5F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>Декабрь 2020</w:t>
            </w:r>
          </w:p>
        </w:tc>
        <w:tc>
          <w:tcPr>
            <w:tcW w:w="3900" w:type="dxa"/>
          </w:tcPr>
          <w:p w:rsidR="00BC5FEC" w:rsidRPr="00BC5FEC" w:rsidRDefault="00BC5FEC" w:rsidP="00BC5F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</w:rPr>
            </w:pPr>
            <w:r>
              <w:rPr>
                <w:rFonts w:asciiTheme="majorHAnsi" w:eastAsia="Cambria" w:hAnsiTheme="majorHAnsi" w:cstheme="majorHAnsi"/>
                <w:color w:val="000000"/>
              </w:rPr>
              <w:t xml:space="preserve">Централизованное продвижение итоговой годовой анализитики  от комитета по аналитике РГР </w:t>
            </w:r>
          </w:p>
        </w:tc>
        <w:tc>
          <w:tcPr>
            <w:tcW w:w="1884" w:type="dxa"/>
          </w:tcPr>
          <w:p w:rsidR="00BC5FEC" w:rsidRPr="00BC5FEC" w:rsidRDefault="00BC5FEC" w:rsidP="001C7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</w:rPr>
            </w:pPr>
            <w:r w:rsidRPr="00BC5FEC">
              <w:rPr>
                <w:rFonts w:asciiTheme="majorHAnsi" w:eastAsia="Cambria" w:hAnsiTheme="majorHAnsi" w:cstheme="majorHAnsi"/>
              </w:rPr>
              <w:t>Добрый А.</w:t>
            </w:r>
          </w:p>
        </w:tc>
        <w:tc>
          <w:tcPr>
            <w:tcW w:w="2946" w:type="dxa"/>
          </w:tcPr>
          <w:p w:rsidR="00BC5FEC" w:rsidRPr="00BC5FEC" w:rsidRDefault="00BC5F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Cambria" w:hAnsiTheme="majorHAnsi" w:cstheme="majorHAnsi"/>
                <w:color w:val="000000"/>
              </w:rPr>
            </w:pPr>
            <w:r>
              <w:rPr>
                <w:rFonts w:asciiTheme="majorHAnsi" w:eastAsia="Cambria" w:hAnsiTheme="majorHAnsi" w:cstheme="majorHAnsi"/>
                <w:color w:val="000000"/>
              </w:rPr>
              <w:t xml:space="preserve">Запланировано </w:t>
            </w:r>
          </w:p>
        </w:tc>
      </w:tr>
      <w:tr w:rsidR="00BC5FEC" w:rsidRPr="00BC5FEC" w:rsidTr="00FF488D">
        <w:tc>
          <w:tcPr>
            <w:tcW w:w="1305" w:type="dxa"/>
          </w:tcPr>
          <w:p w:rsidR="00BC5FEC" w:rsidRPr="00BC5FEC" w:rsidRDefault="00BC5FEC" w:rsidP="00BC5FEC">
            <w:pPr>
              <w:pStyle w:val="normal"/>
              <w:widowControl w:val="0"/>
              <w:jc w:val="center"/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>Декабрь 2020</w:t>
            </w:r>
          </w:p>
        </w:tc>
        <w:tc>
          <w:tcPr>
            <w:tcW w:w="3900" w:type="dxa"/>
          </w:tcPr>
          <w:p w:rsidR="00BC5FEC" w:rsidRPr="00BC5FEC" w:rsidRDefault="00BC5FEC" w:rsidP="00BC5FEC">
            <w:pPr>
              <w:pStyle w:val="normal"/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>Составление контент плана и конкретных рекомендаций ведения аккаунтов в социальных сетях РГР</w:t>
            </w:r>
          </w:p>
        </w:tc>
        <w:tc>
          <w:tcPr>
            <w:tcW w:w="1884" w:type="dxa"/>
          </w:tcPr>
          <w:p w:rsidR="00BC5FEC" w:rsidRPr="00BC5FEC" w:rsidRDefault="00BC5FEC" w:rsidP="001C7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</w:rPr>
            </w:pPr>
            <w:r w:rsidRPr="00BC5FEC">
              <w:rPr>
                <w:rFonts w:asciiTheme="majorHAnsi" w:hAnsiTheme="majorHAnsi" w:cstheme="majorHAnsi"/>
                <w:sz w:val="22"/>
                <w:szCs w:val="22"/>
              </w:rPr>
              <w:t>Позднякова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А. </w:t>
            </w:r>
          </w:p>
        </w:tc>
        <w:tc>
          <w:tcPr>
            <w:tcW w:w="2946" w:type="dxa"/>
          </w:tcPr>
          <w:p w:rsidR="00BC5FEC" w:rsidRPr="00BC5FEC" w:rsidRDefault="00FF48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Cambria" w:hAnsiTheme="majorHAnsi" w:cstheme="majorHAnsi"/>
                <w:color w:val="000000"/>
              </w:rPr>
            </w:pPr>
            <w:r>
              <w:rPr>
                <w:rFonts w:asciiTheme="majorHAnsi" w:eastAsia="Cambria" w:hAnsiTheme="majorHAnsi" w:cstheme="majorHAnsi"/>
                <w:color w:val="000000"/>
              </w:rPr>
              <w:t>Запланировано</w:t>
            </w:r>
          </w:p>
        </w:tc>
      </w:tr>
      <w:tr w:rsidR="00BC5FEC" w:rsidRPr="00BC5FEC" w:rsidTr="00FF488D">
        <w:tc>
          <w:tcPr>
            <w:tcW w:w="1305" w:type="dxa"/>
          </w:tcPr>
          <w:p w:rsidR="00BC5FEC" w:rsidRPr="00BC5FEC" w:rsidRDefault="00BC5FEC" w:rsidP="001C7444">
            <w:pPr>
              <w:pStyle w:val="normal"/>
              <w:widowControl w:val="0"/>
              <w:jc w:val="center"/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>Декабрь 2020</w:t>
            </w:r>
          </w:p>
        </w:tc>
        <w:tc>
          <w:tcPr>
            <w:tcW w:w="3900" w:type="dxa"/>
          </w:tcPr>
          <w:p w:rsidR="00BC5FEC" w:rsidRPr="00BC5FEC" w:rsidRDefault="00FF488D" w:rsidP="001C7444">
            <w:pPr>
              <w:pStyle w:val="normal"/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>Поиск еще 5-10 человек в Комитет и формирование списка пиарщиков Ассоциаций РГР</w:t>
            </w:r>
          </w:p>
        </w:tc>
        <w:tc>
          <w:tcPr>
            <w:tcW w:w="1884" w:type="dxa"/>
          </w:tcPr>
          <w:p w:rsidR="00BC5FEC" w:rsidRPr="00BC5FEC" w:rsidRDefault="00BC5FEC" w:rsidP="001C7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2946" w:type="dxa"/>
          </w:tcPr>
          <w:p w:rsidR="00BC5FEC" w:rsidRPr="00BC5FEC" w:rsidRDefault="00BC5FEC" w:rsidP="001C7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Cambria" w:hAnsiTheme="majorHAnsi" w:cstheme="majorHAnsi"/>
                <w:color w:val="000000"/>
              </w:rPr>
            </w:pPr>
          </w:p>
        </w:tc>
      </w:tr>
      <w:tr w:rsidR="00BC5FEC" w:rsidRPr="00BC5FEC" w:rsidTr="00FF488D">
        <w:tc>
          <w:tcPr>
            <w:tcW w:w="1305" w:type="dxa"/>
          </w:tcPr>
          <w:p w:rsidR="00BC5FEC" w:rsidRPr="00BC5FEC" w:rsidRDefault="00BC5FEC" w:rsidP="001C7444">
            <w:pPr>
              <w:pStyle w:val="normal"/>
              <w:widowControl w:val="0"/>
              <w:jc w:val="center"/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>Январь 2020</w:t>
            </w:r>
          </w:p>
        </w:tc>
        <w:tc>
          <w:tcPr>
            <w:tcW w:w="3900" w:type="dxa"/>
          </w:tcPr>
          <w:p w:rsidR="00BC5FEC" w:rsidRPr="00BC5FEC" w:rsidRDefault="00BC5FEC" w:rsidP="001C7444">
            <w:pPr>
              <w:pStyle w:val="normal"/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 xml:space="preserve">Формирование инструментов рассылок  для взаимодействия с прессой и. Начало формирования внутренних чатов РГР разных уровней. </w:t>
            </w:r>
          </w:p>
        </w:tc>
        <w:tc>
          <w:tcPr>
            <w:tcW w:w="1884" w:type="dxa"/>
          </w:tcPr>
          <w:p w:rsidR="00BC5FEC" w:rsidRPr="00BC5FEC" w:rsidRDefault="00BC5FEC" w:rsidP="001C7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</w:rPr>
            </w:pPr>
            <w:r w:rsidRPr="00BC5FEC">
              <w:rPr>
                <w:rFonts w:asciiTheme="majorHAnsi" w:eastAsia="Cambria" w:hAnsiTheme="majorHAnsi" w:cstheme="majorHAnsi"/>
              </w:rPr>
              <w:t>Добрый А.</w:t>
            </w:r>
          </w:p>
        </w:tc>
        <w:tc>
          <w:tcPr>
            <w:tcW w:w="2946" w:type="dxa"/>
          </w:tcPr>
          <w:p w:rsidR="00BC5FEC" w:rsidRPr="00BC5FEC" w:rsidRDefault="00BC5FEC" w:rsidP="001C7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Cambria" w:hAnsiTheme="majorHAnsi" w:cstheme="majorHAnsi"/>
                <w:color w:val="000000"/>
              </w:rPr>
            </w:pPr>
            <w:r>
              <w:rPr>
                <w:rFonts w:asciiTheme="majorHAnsi" w:eastAsia="Cambria" w:hAnsiTheme="majorHAnsi" w:cstheme="majorHAnsi"/>
                <w:color w:val="000000"/>
              </w:rPr>
              <w:t>Запланировано</w:t>
            </w:r>
          </w:p>
        </w:tc>
      </w:tr>
      <w:tr w:rsidR="00BC5FEC" w:rsidRPr="00FF488D" w:rsidTr="00FF488D">
        <w:trPr>
          <w:trHeight w:val="570"/>
        </w:trPr>
        <w:tc>
          <w:tcPr>
            <w:tcW w:w="1305" w:type="dxa"/>
          </w:tcPr>
          <w:p w:rsidR="00BC5FEC" w:rsidRPr="00FF488D" w:rsidRDefault="00BC5FEC" w:rsidP="001C7444">
            <w:pPr>
              <w:pStyle w:val="normal"/>
              <w:widowControl w:val="0"/>
              <w:jc w:val="center"/>
              <w:rPr>
                <w:rFonts w:asciiTheme="majorHAnsi" w:eastAsia="Cambria" w:hAnsiTheme="majorHAnsi" w:cstheme="majorHAnsi"/>
              </w:rPr>
            </w:pPr>
            <w:r w:rsidRPr="00FF488D">
              <w:rPr>
                <w:rFonts w:asciiTheme="majorHAnsi" w:eastAsia="Cambria" w:hAnsiTheme="majorHAnsi" w:cstheme="majorHAnsi"/>
              </w:rPr>
              <w:t>Январь  –апрель 2020</w:t>
            </w:r>
          </w:p>
        </w:tc>
        <w:tc>
          <w:tcPr>
            <w:tcW w:w="3900" w:type="dxa"/>
          </w:tcPr>
          <w:p w:rsidR="00BC5FEC" w:rsidRPr="00FF488D" w:rsidRDefault="00BC5FEC" w:rsidP="001C7444">
            <w:pPr>
              <w:pStyle w:val="normal"/>
              <w:rPr>
                <w:rFonts w:asciiTheme="majorHAnsi" w:eastAsia="Cambria" w:hAnsiTheme="majorHAnsi" w:cstheme="majorHAnsi"/>
              </w:rPr>
            </w:pPr>
            <w:r w:rsidRPr="00FF488D">
              <w:rPr>
                <w:rFonts w:asciiTheme="majorHAnsi" w:eastAsia="Cambria" w:hAnsiTheme="majorHAnsi" w:cstheme="majorHAnsi"/>
              </w:rPr>
              <w:t>Встречи со всеми остальными руководителями Комитетов РГР для формирования общей повестки</w:t>
            </w:r>
          </w:p>
        </w:tc>
        <w:tc>
          <w:tcPr>
            <w:tcW w:w="1884" w:type="dxa"/>
          </w:tcPr>
          <w:p w:rsidR="00BC5FEC" w:rsidRPr="00FF488D" w:rsidRDefault="00BC5FEC" w:rsidP="001C7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</w:rPr>
            </w:pPr>
            <w:r w:rsidRPr="00FF488D">
              <w:rPr>
                <w:rFonts w:asciiTheme="majorHAnsi" w:eastAsia="Cambria" w:hAnsiTheme="majorHAnsi" w:cstheme="majorHAnsi"/>
              </w:rPr>
              <w:t>Добрый А.</w:t>
            </w:r>
          </w:p>
        </w:tc>
        <w:tc>
          <w:tcPr>
            <w:tcW w:w="2946" w:type="dxa"/>
          </w:tcPr>
          <w:p w:rsidR="00BC5FEC" w:rsidRPr="00FF488D" w:rsidRDefault="00BC5FEC" w:rsidP="001C7444">
            <w:pPr>
              <w:pStyle w:val="normal"/>
              <w:spacing w:after="200" w:line="276" w:lineRule="auto"/>
              <w:rPr>
                <w:rFonts w:asciiTheme="majorHAnsi" w:eastAsia="Cambria" w:hAnsiTheme="majorHAnsi" w:cstheme="majorHAnsi"/>
              </w:rPr>
            </w:pPr>
            <w:r w:rsidRPr="00FF488D">
              <w:rPr>
                <w:rFonts w:asciiTheme="majorHAnsi" w:eastAsia="Cambria" w:hAnsiTheme="majorHAnsi" w:cstheme="majorHAnsi"/>
              </w:rPr>
              <w:t>Запланировано</w:t>
            </w:r>
          </w:p>
        </w:tc>
      </w:tr>
      <w:tr w:rsidR="00BC5FEC" w:rsidRPr="00BC5FEC" w:rsidTr="00FF488D">
        <w:trPr>
          <w:trHeight w:val="570"/>
        </w:trPr>
        <w:tc>
          <w:tcPr>
            <w:tcW w:w="1305" w:type="dxa"/>
          </w:tcPr>
          <w:p w:rsidR="00BC5FEC" w:rsidRPr="00BC5FEC" w:rsidRDefault="00BC5F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3900" w:type="dxa"/>
          </w:tcPr>
          <w:p w:rsidR="00BC5FEC" w:rsidRPr="00BC5FEC" w:rsidRDefault="00BC5F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1884" w:type="dxa"/>
          </w:tcPr>
          <w:p w:rsidR="00BC5FEC" w:rsidRPr="00BC5FEC" w:rsidRDefault="00BC5F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2946" w:type="dxa"/>
          </w:tcPr>
          <w:p w:rsidR="00BC5FEC" w:rsidRPr="00BC5FEC" w:rsidRDefault="00BC5F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</w:rPr>
            </w:pPr>
          </w:p>
        </w:tc>
      </w:tr>
      <w:tr w:rsidR="00BC5FEC" w:rsidRPr="00BC5FEC" w:rsidTr="00FF488D">
        <w:trPr>
          <w:trHeight w:val="570"/>
        </w:trPr>
        <w:tc>
          <w:tcPr>
            <w:tcW w:w="1305" w:type="dxa"/>
          </w:tcPr>
          <w:p w:rsidR="00BC5FEC" w:rsidRPr="00BC5FEC" w:rsidRDefault="00BC5F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3900" w:type="dxa"/>
          </w:tcPr>
          <w:p w:rsidR="00BC5FEC" w:rsidRPr="00BC5FEC" w:rsidRDefault="00BC5F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1884" w:type="dxa"/>
          </w:tcPr>
          <w:p w:rsidR="00BC5FEC" w:rsidRPr="00BC5FEC" w:rsidRDefault="00BC5F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2946" w:type="dxa"/>
          </w:tcPr>
          <w:p w:rsidR="00BC5FEC" w:rsidRPr="00BC5FEC" w:rsidRDefault="00BC5F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</w:rPr>
            </w:pPr>
          </w:p>
        </w:tc>
      </w:tr>
      <w:tr w:rsidR="00BC5FEC" w:rsidRPr="00BC5FEC" w:rsidTr="00FF488D">
        <w:trPr>
          <w:trHeight w:val="570"/>
        </w:trPr>
        <w:tc>
          <w:tcPr>
            <w:tcW w:w="1305" w:type="dxa"/>
          </w:tcPr>
          <w:p w:rsidR="00BC5FEC" w:rsidRPr="00BC5FEC" w:rsidRDefault="00BC5F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3900" w:type="dxa"/>
          </w:tcPr>
          <w:p w:rsidR="00BC5FEC" w:rsidRPr="00BC5FEC" w:rsidRDefault="00BC5F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1884" w:type="dxa"/>
          </w:tcPr>
          <w:p w:rsidR="00BC5FEC" w:rsidRPr="00BC5FEC" w:rsidRDefault="00BC5F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2946" w:type="dxa"/>
          </w:tcPr>
          <w:p w:rsidR="00BC5FEC" w:rsidRPr="00BC5FEC" w:rsidRDefault="00BC5F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</w:rPr>
            </w:pPr>
          </w:p>
        </w:tc>
      </w:tr>
    </w:tbl>
    <w:p w:rsidR="00B9212A" w:rsidRPr="00BC5FEC" w:rsidRDefault="00B9212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:rsidR="00B9212A" w:rsidRPr="00BC5FEC" w:rsidRDefault="004B1B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BC5FEC">
        <w:rPr>
          <w:rFonts w:asciiTheme="majorHAnsi" w:eastAsia="Times New Roman" w:hAnsiTheme="majorHAnsi" w:cstheme="majorHAnsi"/>
          <w:color w:val="000000"/>
        </w:rPr>
        <w:t xml:space="preserve">Руководитель Комитета                                                                                      </w:t>
      </w:r>
      <w:r w:rsidR="00BC5FEC">
        <w:rPr>
          <w:rFonts w:asciiTheme="majorHAnsi" w:eastAsia="Times New Roman" w:hAnsiTheme="majorHAnsi" w:cstheme="majorHAnsi"/>
        </w:rPr>
        <w:t>Добрый</w:t>
      </w:r>
      <w:r w:rsidRPr="00BC5FEC">
        <w:rPr>
          <w:rFonts w:asciiTheme="majorHAnsi" w:eastAsia="Times New Roman" w:hAnsiTheme="majorHAnsi" w:cstheme="majorHAnsi"/>
        </w:rPr>
        <w:t xml:space="preserve"> </w:t>
      </w:r>
      <w:r w:rsidR="00BC5FEC">
        <w:rPr>
          <w:rFonts w:asciiTheme="majorHAnsi" w:eastAsia="Times New Roman" w:hAnsiTheme="majorHAnsi" w:cstheme="majorHAnsi"/>
        </w:rPr>
        <w:t>А</w:t>
      </w:r>
      <w:r w:rsidRPr="00BC5FEC">
        <w:rPr>
          <w:rFonts w:asciiTheme="majorHAnsi" w:eastAsia="Times New Roman" w:hAnsiTheme="majorHAnsi" w:cstheme="majorHAnsi"/>
        </w:rPr>
        <w:t>.</w:t>
      </w:r>
      <w:r w:rsidR="00BC5FEC">
        <w:rPr>
          <w:rFonts w:asciiTheme="majorHAnsi" w:eastAsia="Times New Roman" w:hAnsiTheme="majorHAnsi" w:cstheme="majorHAnsi"/>
        </w:rPr>
        <w:t>В</w:t>
      </w:r>
      <w:r w:rsidRPr="00BC5FEC">
        <w:rPr>
          <w:rFonts w:asciiTheme="majorHAnsi" w:eastAsia="Times New Roman" w:hAnsiTheme="majorHAnsi" w:cstheme="majorHAnsi"/>
        </w:rPr>
        <w:t>.</w:t>
      </w:r>
    </w:p>
    <w:sectPr w:rsidR="00B9212A" w:rsidRPr="00BC5FEC" w:rsidSect="00B9212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707" w:bottom="1134" w:left="1418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B7D" w:rsidRDefault="004B1B7D" w:rsidP="00B9212A">
      <w:r>
        <w:separator/>
      </w:r>
    </w:p>
  </w:endnote>
  <w:endnote w:type="continuationSeparator" w:id="1">
    <w:p w:rsidR="004B1B7D" w:rsidRDefault="004B1B7D" w:rsidP="00B92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2A" w:rsidRDefault="004B1B7D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6118225" cy="10795"/>
          <wp:effectExtent l="0" t="0" r="0" b="0"/>
          <wp:docPr id="2" name="image2.jpg" descr="ПОЛОСКА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ПОЛОСКА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225" cy="10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B7D" w:rsidRDefault="004B1B7D" w:rsidP="00B9212A">
      <w:r>
        <w:separator/>
      </w:r>
    </w:p>
  </w:footnote>
  <w:footnote w:type="continuationSeparator" w:id="1">
    <w:p w:rsidR="004B1B7D" w:rsidRDefault="004B1B7D" w:rsidP="00B92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2A" w:rsidRDefault="00B9212A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2A" w:rsidRDefault="00B9212A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2A" w:rsidRDefault="00B9212A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12A"/>
    <w:rsid w:val="004B1B7D"/>
    <w:rsid w:val="00B9212A"/>
    <w:rsid w:val="00BC5FEC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921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921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921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921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921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9212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9212A"/>
  </w:style>
  <w:style w:type="table" w:customStyle="1" w:styleId="TableNormal">
    <w:name w:val="Table Normal"/>
    <w:rsid w:val="00B921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921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921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9212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5F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Andrey</cp:lastModifiedBy>
  <cp:revision>3</cp:revision>
  <dcterms:created xsi:type="dcterms:W3CDTF">2020-12-08T10:20:00Z</dcterms:created>
  <dcterms:modified xsi:type="dcterms:W3CDTF">2020-12-08T10:32:00Z</dcterms:modified>
</cp:coreProperties>
</file>